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BE" w:rsidRDefault="007E73BE" w:rsidP="007E73BE">
      <w:pPr>
        <w:rPr>
          <w:sz w:val="28"/>
          <w:szCs w:val="28"/>
          <w:lang w:eastAsia="en-US"/>
        </w:rPr>
      </w:pPr>
    </w:p>
    <w:p w:rsidR="007E73BE" w:rsidRDefault="007E73BE" w:rsidP="007E73BE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Ссылка для скачивания слайдов: </w:t>
      </w:r>
    </w:p>
    <w:p w:rsidR="007E73BE" w:rsidRDefault="00420ED7" w:rsidP="007E73BE">
      <w:pPr>
        <w:rPr>
          <w:sz w:val="28"/>
          <w:szCs w:val="28"/>
          <w:lang w:eastAsia="en-US"/>
        </w:rPr>
      </w:pPr>
      <w:hyperlink r:id="rId4" w:history="1">
        <w:r w:rsidR="007E73BE" w:rsidRPr="00EC7268">
          <w:rPr>
            <w:rStyle w:val="a5"/>
            <w:sz w:val="28"/>
            <w:szCs w:val="28"/>
            <w:lang w:eastAsia="en-US"/>
          </w:rPr>
          <w:t>https://depzdrav.gov35.ru/deyatelnost/grazhdanam/infografika-besplatnaya-meditsinskaya-pomoshch/</w:t>
        </w:r>
      </w:hyperlink>
    </w:p>
    <w:p w:rsidR="007E73BE" w:rsidRDefault="007E73BE" w:rsidP="007E73BE">
      <w:pPr>
        <w:rPr>
          <w:sz w:val="28"/>
          <w:szCs w:val="28"/>
          <w:lang w:eastAsia="en-US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5150" cy="4366193"/>
            <wp:effectExtent l="19050" t="0" r="0" b="0"/>
            <wp:docPr id="1" name="Рисунок 1" descr="C:\Users\Сhkhetiane.AV\Desktop\СЛАЙДЫ\госпитализац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hkhetiane.AV\Desktop\СЛАЙДЫ\госпитализация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3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3662" cy="3019425"/>
            <wp:effectExtent l="19050" t="0" r="0" b="0"/>
            <wp:docPr id="2" name="Рисунок 2" descr="C:\Users\Сhkhetiane.AV\Desktop\СЛАЙДЫ\platno-besplatn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hkhetiane.AV\Desktop\СЛАЙДЫ\platno-besplatn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62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29188" cy="4543425"/>
            <wp:effectExtent l="19050" t="0" r="9312" b="0"/>
            <wp:docPr id="3" name="Рисунок 3" descr="C:\Users\Сhkhetiane.AV\Desktop\СЛАЙДЫ\онк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hkhetiane.AV\Desktop\СЛАЙДЫ\онко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99" cy="45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1522" cy="4276725"/>
            <wp:effectExtent l="19050" t="0" r="6478" b="0"/>
            <wp:docPr id="4" name="Рисунок 4" descr="C:\Users\Сhkhetiane.AV\Desktop\СЛАЙДЫ\паллиативна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hkhetiane.AV\Desktop\СЛАЙДЫ\паллиативная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28" cy="427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noProof/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52912"/>
            <wp:effectExtent l="19050" t="0" r="3175" b="0"/>
            <wp:docPr id="5" name="Рисунок 5" descr="C:\Users\Сhkhetiane.AV\Desktop\СЛАЙДЫ\роды по ом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hkhetiane.AV\Desktop\СЛАЙДЫ\роды по ом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52912"/>
            <wp:effectExtent l="19050" t="0" r="3175" b="0"/>
            <wp:docPr id="6" name="Рисунок 6" descr="C:\Users\Сhkhetiane.AV\Desktop\СЛАЙДЫ\сопровождение беременност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hkhetiane.AV\Desktop\СЛАЙДЫ\сопровождение беременности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Default="007E73BE" w:rsidP="007E73BE">
      <w:pPr>
        <w:rPr>
          <w:sz w:val="28"/>
          <w:szCs w:val="28"/>
        </w:rPr>
      </w:pPr>
    </w:p>
    <w:p w:rsidR="007E73BE" w:rsidRPr="007E73BE" w:rsidRDefault="007E73BE" w:rsidP="007E73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11221"/>
            <wp:effectExtent l="19050" t="0" r="3175" b="0"/>
            <wp:docPr id="7" name="Рисунок 7" descr="C:\Users\Сhkhetiane.AV\Desktop\СЛАЙДЫ\с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hkhetiane.AV\Desktop\СЛАЙДЫ\сро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3BE" w:rsidRPr="007E73BE" w:rsidSect="00CE6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94E"/>
    <w:rsid w:val="0015794E"/>
    <w:rsid w:val="001C04C1"/>
    <w:rsid w:val="002F1682"/>
    <w:rsid w:val="00420ED7"/>
    <w:rsid w:val="00436271"/>
    <w:rsid w:val="007E73BE"/>
    <w:rsid w:val="00882619"/>
    <w:rsid w:val="009C3324"/>
    <w:rsid w:val="00AA46C9"/>
    <w:rsid w:val="00CE6E56"/>
    <w:rsid w:val="00CF6C27"/>
    <w:rsid w:val="00DF6331"/>
    <w:rsid w:val="00E8424A"/>
    <w:rsid w:val="00F15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9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15794E"/>
    <w:pPr>
      <w:spacing w:after="60" w:line="276" w:lineRule="auto"/>
      <w:jc w:val="center"/>
      <w:outlineLvl w:val="1"/>
    </w:pPr>
    <w:rPr>
      <w:rFonts w:ascii="Cambria" w:hAnsi="Cambria"/>
      <w:lang w:eastAsia="en-US"/>
    </w:rPr>
  </w:style>
  <w:style w:type="character" w:customStyle="1" w:styleId="a4">
    <w:name w:val="Подзаголовок Знак"/>
    <w:basedOn w:val="a0"/>
    <w:link w:val="a3"/>
    <w:uiPriority w:val="99"/>
    <w:rsid w:val="0015794E"/>
    <w:rPr>
      <w:rFonts w:ascii="Cambria" w:eastAsia="Times New Roman" w:hAnsi="Cambria" w:cs="Times New Roman"/>
      <w:sz w:val="24"/>
      <w:szCs w:val="24"/>
    </w:rPr>
  </w:style>
  <w:style w:type="paragraph" w:customStyle="1" w:styleId="western">
    <w:name w:val="western"/>
    <w:basedOn w:val="a"/>
    <w:uiPriority w:val="99"/>
    <w:semiHidden/>
    <w:rsid w:val="0015794E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7E73B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E73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3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depzdrav.gov35.ru/deyatelnost/grazhdanam/infografika-besplatnaya-meditsinskaya-pomoshch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Сhkhetiane.AV</dc:creator>
  <cp:lastModifiedBy>Admin</cp:lastModifiedBy>
  <cp:revision>5</cp:revision>
  <cp:lastPrinted>2019-07-26T06:31:00Z</cp:lastPrinted>
  <dcterms:created xsi:type="dcterms:W3CDTF">2019-07-25T12:58:00Z</dcterms:created>
  <dcterms:modified xsi:type="dcterms:W3CDTF">2019-12-08T21:54:00Z</dcterms:modified>
</cp:coreProperties>
</file>